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DFAFB" w14:textId="77777777" w:rsidR="00C67E66" w:rsidRPr="00E948A6" w:rsidRDefault="009B7554" w:rsidP="00CC6F83">
      <w:pPr>
        <w:pStyle w:val="berschrift1"/>
        <w:rPr>
          <w:rFonts w:cs="Arial"/>
        </w:rPr>
      </w:pPr>
      <w:r>
        <w:t>Experimento n.º 7 - Freno de cortocircuito</w:t>
      </w:r>
    </w:p>
    <w:p w14:paraId="661274B4" w14:textId="77777777" w:rsidR="00A655F1" w:rsidRPr="00E948A6" w:rsidRDefault="00AC01D8" w:rsidP="00CC6F83">
      <w:pPr>
        <w:pStyle w:val="Autor"/>
        <w:spacing w:after="0"/>
        <w:rPr>
          <w:rFonts w:cs="Arial"/>
        </w:rPr>
      </w:pPr>
      <w:r>
        <w:t>Stefan Falk</w:t>
      </w:r>
    </w:p>
    <w:p w14:paraId="6D14119A" w14:textId="77777777" w:rsidR="00AF3FBE" w:rsidRPr="00E948A6" w:rsidRDefault="00E96821" w:rsidP="00CC6F83">
      <w:pPr>
        <w:pStyle w:val="berschrift2"/>
        <w:rPr>
          <w:rFonts w:cs="Arial"/>
        </w:rPr>
      </w:pPr>
      <w:r>
        <w:t>Tema</w:t>
      </w:r>
    </w:p>
    <w:p w14:paraId="35F43695" w14:textId="4254DC13" w:rsidR="00EF323F" w:rsidRPr="00E948A6" w:rsidRDefault="009774D2" w:rsidP="00E96821">
      <w:pPr>
        <w:rPr>
          <w:rFonts w:ascii="Arial" w:hAnsi="Arial" w:cs="Arial"/>
        </w:rPr>
      </w:pPr>
      <w:r>
        <w:rPr>
          <w:rFonts w:ascii="Arial" w:hAnsi="Arial"/>
        </w:rPr>
        <w:t>Parada directa de un motor sin «desaceleración» o «funcionamiento por inercia».</w:t>
      </w:r>
    </w:p>
    <w:p w14:paraId="74DED2DC" w14:textId="77777777" w:rsidR="00EF323F" w:rsidRPr="00E948A6" w:rsidRDefault="00EF323F" w:rsidP="00CC6F83">
      <w:pPr>
        <w:pStyle w:val="berschrift2"/>
        <w:rPr>
          <w:rFonts w:cs="Arial"/>
        </w:rPr>
      </w:pPr>
      <w:r>
        <w:t>Objetivo de aprendizaje</w:t>
      </w:r>
    </w:p>
    <w:p w14:paraId="234C2EDF" w14:textId="2F5F4487" w:rsidR="00EF323F" w:rsidRPr="00E948A6" w:rsidRDefault="009774D2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 xml:space="preserve">Al contrario del cortocircuito de un suministrador de energía (batería), el cortocircuito de un </w:t>
      </w:r>
      <w:r>
        <w:rPr>
          <w:rFonts w:ascii="Arial" w:hAnsi="Arial"/>
          <w:i/>
        </w:rPr>
        <w:t>consumidor</w:t>
      </w:r>
      <w:r>
        <w:rPr>
          <w:rFonts w:ascii="Arial" w:hAnsi="Arial"/>
        </w:rPr>
        <w:t xml:space="preserve"> </w:t>
      </w:r>
      <w:r>
        <w:rPr>
          <w:rFonts w:ascii="Arial" w:hAnsi="Arial"/>
          <w:iCs/>
        </w:rPr>
        <w:t>(</w:t>
      </w:r>
      <w:r>
        <w:rPr>
          <w:rFonts w:ascii="Arial" w:hAnsi="Arial"/>
        </w:rPr>
        <w:t>motor) está permitido y es útil.</w:t>
      </w:r>
    </w:p>
    <w:p w14:paraId="3CAED8AF" w14:textId="77777777" w:rsidR="00EF323F" w:rsidRPr="00E948A6" w:rsidRDefault="00EF323F" w:rsidP="00CC6F83">
      <w:pPr>
        <w:pStyle w:val="berschrift2"/>
        <w:rPr>
          <w:rFonts w:cs="Arial"/>
        </w:rPr>
      </w:pPr>
      <w:r>
        <w:t>Tiempo necesario</w:t>
      </w:r>
    </w:p>
    <w:p w14:paraId="1ABB89D8" w14:textId="77777777" w:rsidR="00CC6F83" w:rsidRPr="00E948A6" w:rsidRDefault="003A218E" w:rsidP="00CC6F83">
      <w:pPr>
        <w:rPr>
          <w:rFonts w:ascii="Arial" w:hAnsi="Arial" w:cs="Arial"/>
        </w:rPr>
      </w:pPr>
      <w:r>
        <w:rPr>
          <w:rFonts w:ascii="Arial" w:hAnsi="Arial"/>
        </w:rPr>
        <w:t>30 min.</w:t>
      </w:r>
    </w:p>
    <w:sectPr w:rsidR="00CC6F83" w:rsidRPr="00E948A6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EB9BF" w14:textId="77777777" w:rsidR="00E84B5B" w:rsidRDefault="00E84B5B">
      <w:r>
        <w:separator/>
      </w:r>
    </w:p>
  </w:endnote>
  <w:endnote w:type="continuationSeparator" w:id="0">
    <w:p w14:paraId="175C171F" w14:textId="77777777" w:rsidR="00E84B5B" w:rsidRDefault="00E84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F3A5C" w14:textId="77777777" w:rsidR="00E84B5B" w:rsidRDefault="00E84B5B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CCEAD" w14:textId="77777777" w:rsidR="00E84B5B" w:rsidRDefault="00E84B5B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1C6FF7"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D3FFE" w14:textId="77777777" w:rsidR="00E84B5B" w:rsidRDefault="00E84B5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2AB5D" w14:textId="77777777" w:rsidR="00E84B5B" w:rsidRDefault="00E84B5B">
      <w:r>
        <w:separator/>
      </w:r>
    </w:p>
  </w:footnote>
  <w:footnote w:type="continuationSeparator" w:id="0">
    <w:p w14:paraId="23151C13" w14:textId="77777777" w:rsidR="00E84B5B" w:rsidRDefault="00E84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56775" w14:textId="77777777" w:rsidR="00E84B5B" w:rsidRDefault="00E84B5B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607E3BE9" wp14:editId="65CD3E45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FCC60" w14:textId="77777777" w:rsidR="00E84B5B" w:rsidRPr="00702A96" w:rsidRDefault="00E84B5B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0DDADB19" wp14:editId="2014157E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 eléctrico</w:t>
    </w:r>
    <w:r>
      <w:tab/>
    </w:r>
    <w:r>
      <w:tab/>
    </w:r>
    <w:r>
      <w:rPr>
        <w:noProof/>
      </w:rPr>
      <w:drawing>
        <wp:inline distT="0" distB="0" distL="0" distR="0" wp14:anchorId="3D893A39" wp14:editId="548B6011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611B8" w14:textId="77777777" w:rsidR="00E84B5B" w:rsidRDefault="00E84B5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5E63DB"/>
    <w:multiLevelType w:val="hybridMultilevel"/>
    <w:tmpl w:val="178CA0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E3F0898"/>
    <w:multiLevelType w:val="hybridMultilevel"/>
    <w:tmpl w:val="6A989F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89883870">
    <w:abstractNumId w:val="21"/>
  </w:num>
  <w:num w:numId="2" w16cid:durableId="1924947196">
    <w:abstractNumId w:val="10"/>
  </w:num>
  <w:num w:numId="3" w16cid:durableId="141624744">
    <w:abstractNumId w:val="10"/>
  </w:num>
  <w:num w:numId="4" w16cid:durableId="989674218">
    <w:abstractNumId w:val="10"/>
  </w:num>
  <w:num w:numId="5" w16cid:durableId="210919552">
    <w:abstractNumId w:val="10"/>
  </w:num>
  <w:num w:numId="6" w16cid:durableId="2070422992">
    <w:abstractNumId w:val="10"/>
  </w:num>
  <w:num w:numId="7" w16cid:durableId="1535730710">
    <w:abstractNumId w:val="10"/>
  </w:num>
  <w:num w:numId="8" w16cid:durableId="1368336389">
    <w:abstractNumId w:val="10"/>
  </w:num>
  <w:num w:numId="9" w16cid:durableId="565335026">
    <w:abstractNumId w:val="10"/>
  </w:num>
  <w:num w:numId="10" w16cid:durableId="239558013">
    <w:abstractNumId w:val="10"/>
  </w:num>
  <w:num w:numId="11" w16cid:durableId="1632906356">
    <w:abstractNumId w:val="12"/>
  </w:num>
  <w:num w:numId="12" w16cid:durableId="1962154262">
    <w:abstractNumId w:val="26"/>
  </w:num>
  <w:num w:numId="13" w16cid:durableId="1932468342">
    <w:abstractNumId w:val="11"/>
  </w:num>
  <w:num w:numId="14" w16cid:durableId="1312561237">
    <w:abstractNumId w:val="30"/>
  </w:num>
  <w:num w:numId="15" w16cid:durableId="932858897">
    <w:abstractNumId w:val="15"/>
  </w:num>
  <w:num w:numId="16" w16cid:durableId="1096095274">
    <w:abstractNumId w:val="13"/>
  </w:num>
  <w:num w:numId="17" w16cid:durableId="1240290152">
    <w:abstractNumId w:val="14"/>
  </w:num>
  <w:num w:numId="18" w16cid:durableId="837422844">
    <w:abstractNumId w:val="16"/>
  </w:num>
  <w:num w:numId="19" w16cid:durableId="1466699256">
    <w:abstractNumId w:val="28"/>
  </w:num>
  <w:num w:numId="20" w16cid:durableId="626470791">
    <w:abstractNumId w:val="25"/>
  </w:num>
  <w:num w:numId="21" w16cid:durableId="192547839">
    <w:abstractNumId w:val="23"/>
  </w:num>
  <w:num w:numId="22" w16cid:durableId="579873130">
    <w:abstractNumId w:val="17"/>
  </w:num>
  <w:num w:numId="23" w16cid:durableId="1322932342">
    <w:abstractNumId w:val="19"/>
  </w:num>
  <w:num w:numId="24" w16cid:durableId="1478836623">
    <w:abstractNumId w:val="18"/>
  </w:num>
  <w:num w:numId="25" w16cid:durableId="1132674336">
    <w:abstractNumId w:val="22"/>
  </w:num>
  <w:num w:numId="26" w16cid:durableId="686293396">
    <w:abstractNumId w:val="27"/>
  </w:num>
  <w:num w:numId="27" w16cid:durableId="413942587">
    <w:abstractNumId w:val="9"/>
  </w:num>
  <w:num w:numId="28" w16cid:durableId="676812955">
    <w:abstractNumId w:val="7"/>
  </w:num>
  <w:num w:numId="29" w16cid:durableId="1750227663">
    <w:abstractNumId w:val="6"/>
  </w:num>
  <w:num w:numId="30" w16cid:durableId="1192571239">
    <w:abstractNumId w:val="5"/>
  </w:num>
  <w:num w:numId="31" w16cid:durableId="726336870">
    <w:abstractNumId w:val="4"/>
  </w:num>
  <w:num w:numId="32" w16cid:durableId="107745666">
    <w:abstractNumId w:val="8"/>
  </w:num>
  <w:num w:numId="33" w16cid:durableId="1880433599">
    <w:abstractNumId w:val="3"/>
  </w:num>
  <w:num w:numId="34" w16cid:durableId="346250914">
    <w:abstractNumId w:val="2"/>
  </w:num>
  <w:num w:numId="35" w16cid:durableId="754210645">
    <w:abstractNumId w:val="1"/>
  </w:num>
  <w:num w:numId="36" w16cid:durableId="2107191734">
    <w:abstractNumId w:val="0"/>
  </w:num>
  <w:num w:numId="37" w16cid:durableId="795635207">
    <w:abstractNumId w:val="29"/>
  </w:num>
  <w:num w:numId="38" w16cid:durableId="1276712336">
    <w:abstractNumId w:val="20"/>
  </w:num>
  <w:num w:numId="39" w16cid:durableId="290522984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E5F74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C6FF7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5142"/>
    <w:rsid w:val="0026611F"/>
    <w:rsid w:val="00271A2E"/>
    <w:rsid w:val="00280D4B"/>
    <w:rsid w:val="00282294"/>
    <w:rsid w:val="0028590F"/>
    <w:rsid w:val="002909BA"/>
    <w:rsid w:val="002A22E6"/>
    <w:rsid w:val="002A5084"/>
    <w:rsid w:val="002A69BD"/>
    <w:rsid w:val="002D3AB9"/>
    <w:rsid w:val="002D3EE9"/>
    <w:rsid w:val="002D7094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218E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32E3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63C7D"/>
    <w:rsid w:val="00781597"/>
    <w:rsid w:val="00782ED3"/>
    <w:rsid w:val="00787F52"/>
    <w:rsid w:val="00792E95"/>
    <w:rsid w:val="007A2EA9"/>
    <w:rsid w:val="007A7500"/>
    <w:rsid w:val="007B068E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1799"/>
    <w:rsid w:val="00945F8D"/>
    <w:rsid w:val="00946EE1"/>
    <w:rsid w:val="00965E72"/>
    <w:rsid w:val="009774D2"/>
    <w:rsid w:val="00981AA1"/>
    <w:rsid w:val="00981D89"/>
    <w:rsid w:val="0098265E"/>
    <w:rsid w:val="00994BF9"/>
    <w:rsid w:val="009972A6"/>
    <w:rsid w:val="009A25AA"/>
    <w:rsid w:val="009A6161"/>
    <w:rsid w:val="009B7554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1D8"/>
    <w:rsid w:val="00AC0D20"/>
    <w:rsid w:val="00AC1D75"/>
    <w:rsid w:val="00AC5E5A"/>
    <w:rsid w:val="00AC6B0C"/>
    <w:rsid w:val="00AD5E38"/>
    <w:rsid w:val="00AE0F63"/>
    <w:rsid w:val="00AE40D7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51716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C4B0E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7EC"/>
    <w:rsid w:val="00E82918"/>
    <w:rsid w:val="00E84B5B"/>
    <w:rsid w:val="00E8709C"/>
    <w:rsid w:val="00E948A6"/>
    <w:rsid w:val="00E96821"/>
    <w:rsid w:val="00EA3AD3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7795E"/>
    <w:rsid w:val="00F96926"/>
    <w:rsid w:val="00FA1F81"/>
    <w:rsid w:val="00FB0D10"/>
    <w:rsid w:val="00FB4130"/>
    <w:rsid w:val="00FB51B5"/>
    <w:rsid w:val="00FB7830"/>
    <w:rsid w:val="00FC135F"/>
    <w:rsid w:val="00FF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1C9E599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5171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51716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rsid w:val="005132E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132E3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5132E3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132E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132E3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rsid w:val="00E948A6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2F4D5133-9C40-45E4-8ACA-F4E13BD958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329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Falk, Stefan</dc:creator>
  <cp:keywords/>
  <dc:description/>
  <cp:lastModifiedBy>Reich, Jasmin</cp:lastModifiedBy>
  <cp:revision>3</cp:revision>
  <cp:lastPrinted>2011-01-17T20:26:00Z</cp:lastPrinted>
  <dcterms:created xsi:type="dcterms:W3CDTF">2021-02-24T21:33:00Z</dcterms:created>
  <dcterms:modified xsi:type="dcterms:W3CDTF">2023-03-31T10:06:00Z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